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1B05F" w14:textId="315E6C34" w:rsidR="00D85678" w:rsidRPr="00712437" w:rsidRDefault="00C43221" w:rsidP="00397A49">
      <w:pPr>
        <w:spacing w:line="360" w:lineRule="auto"/>
        <w:jc w:val="center"/>
        <w:rPr>
          <w:b/>
          <w:bCs/>
        </w:rPr>
      </w:pPr>
      <w:r>
        <w:rPr>
          <w:b/>
          <w:bCs/>
        </w:rPr>
        <w:t xml:space="preserve">Queen </w:t>
      </w:r>
      <w:r w:rsidR="00D85678" w:rsidRPr="00712437">
        <w:rPr>
          <w:b/>
          <w:bCs/>
        </w:rPr>
        <w:t>Taylor Cosmeceuticals Product</w:t>
      </w:r>
      <w:r>
        <w:rPr>
          <w:b/>
          <w:bCs/>
        </w:rPr>
        <w:t xml:space="preserve"> MSRP</w:t>
      </w:r>
      <w:r w:rsidR="00D85678" w:rsidRPr="00712437">
        <w:rPr>
          <w:b/>
          <w:bCs/>
        </w:rPr>
        <w:t xml:space="preserve"> List</w:t>
      </w:r>
    </w:p>
    <w:p w14:paraId="6FF98084" w14:textId="77777777" w:rsidR="00EE1544" w:rsidRPr="00E07AEF" w:rsidRDefault="00EE1544" w:rsidP="00397A49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b/>
          <w:bCs/>
          <w:sz w:val="20"/>
          <w:szCs w:val="20"/>
        </w:rPr>
        <w:t>Cleansing Exfoliants</w:t>
      </w:r>
    </w:p>
    <w:p w14:paraId="51C448E7" w14:textId="2CE8D10A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bookmarkStart w:id="0" w:name="_Hlk22575948"/>
      <w:r w:rsidRPr="00E07AEF">
        <w:rPr>
          <w:rFonts w:cstheme="minorHAnsi"/>
          <w:sz w:val="20"/>
          <w:szCs w:val="20"/>
        </w:rPr>
        <w:t xml:space="preserve">AHA BHA Cleanser </w:t>
      </w:r>
      <w:r w:rsidRPr="00E07AEF">
        <w:rPr>
          <w:rFonts w:cstheme="minorHAnsi"/>
          <w:b/>
          <w:bCs/>
          <w:sz w:val="20"/>
          <w:szCs w:val="20"/>
        </w:rPr>
        <w:t>4 oz.</w:t>
      </w:r>
      <w:r w:rsidRPr="00E07AEF">
        <w:rPr>
          <w:rFonts w:cstheme="minorHAnsi"/>
          <w:sz w:val="20"/>
          <w:szCs w:val="20"/>
        </w:rPr>
        <w:t>: $42 (MSRP)</w:t>
      </w:r>
    </w:p>
    <w:p w14:paraId="722DB6FB" w14:textId="7AA8298C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AHA BHA Cleanser </w:t>
      </w:r>
      <w:r w:rsidRPr="00E07AEF">
        <w:rPr>
          <w:rFonts w:cstheme="minorHAnsi"/>
          <w:b/>
          <w:bCs/>
          <w:sz w:val="20"/>
          <w:szCs w:val="20"/>
        </w:rPr>
        <w:t>8 oz</w:t>
      </w:r>
      <w:r w:rsidRPr="00E07AEF">
        <w:rPr>
          <w:rFonts w:cstheme="minorHAnsi"/>
          <w:sz w:val="20"/>
          <w:szCs w:val="20"/>
        </w:rPr>
        <w:t>.: $84 (MSRP)</w:t>
      </w:r>
    </w:p>
    <w:p w14:paraId="5ED1BF0E" w14:textId="204ED38D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i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AHA &amp; BHA -A3 Acne, Aging &amp; Oil Control Pads: $56 (MSRP) </w:t>
      </w:r>
    </w:p>
    <w:p w14:paraId="2F9B704D" w14:textId="0B168D16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Clarifying Cleanser </w:t>
      </w:r>
      <w:r w:rsidRPr="00E07AEF">
        <w:rPr>
          <w:rFonts w:cstheme="minorHAnsi"/>
          <w:b/>
          <w:bCs/>
          <w:sz w:val="20"/>
          <w:szCs w:val="20"/>
        </w:rPr>
        <w:t>4 oz.</w:t>
      </w:r>
      <w:r w:rsidRPr="00E07AEF">
        <w:rPr>
          <w:rFonts w:cstheme="minorHAnsi"/>
          <w:sz w:val="20"/>
          <w:szCs w:val="20"/>
        </w:rPr>
        <w:t>: $42 (MSRP)</w:t>
      </w:r>
    </w:p>
    <w:p w14:paraId="7930093E" w14:textId="5D2BCA0D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Clarifying Cleanser </w:t>
      </w:r>
      <w:r w:rsidRPr="00E07AEF">
        <w:rPr>
          <w:rFonts w:cstheme="minorHAnsi"/>
          <w:b/>
          <w:bCs/>
          <w:sz w:val="20"/>
          <w:szCs w:val="20"/>
        </w:rPr>
        <w:t>8 oz</w:t>
      </w:r>
      <w:r w:rsidRPr="00E07AEF">
        <w:rPr>
          <w:rFonts w:cstheme="minorHAnsi"/>
          <w:sz w:val="20"/>
          <w:szCs w:val="20"/>
        </w:rPr>
        <w:t>.: $84 (MSRP)</w:t>
      </w:r>
    </w:p>
    <w:p w14:paraId="42DF9678" w14:textId="531A5E50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>Balancing Cleanser</w:t>
      </w:r>
      <w:bookmarkEnd w:id="0"/>
      <w:r w:rsidRPr="00E07AEF">
        <w:rPr>
          <w:rFonts w:cstheme="minorHAnsi"/>
          <w:sz w:val="20"/>
          <w:szCs w:val="20"/>
        </w:rPr>
        <w:t xml:space="preserve"> </w:t>
      </w:r>
      <w:r w:rsidRPr="00E07AEF">
        <w:rPr>
          <w:rFonts w:cstheme="minorHAnsi"/>
          <w:b/>
          <w:bCs/>
          <w:sz w:val="20"/>
          <w:szCs w:val="20"/>
        </w:rPr>
        <w:t>4 oz.</w:t>
      </w:r>
      <w:r w:rsidRPr="00E07AEF">
        <w:rPr>
          <w:rFonts w:cstheme="minorHAnsi"/>
          <w:sz w:val="20"/>
          <w:szCs w:val="20"/>
        </w:rPr>
        <w:t>: $42 (MSRP)</w:t>
      </w:r>
    </w:p>
    <w:p w14:paraId="169C58AE" w14:textId="7BA000C2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Balancing Cleanser </w:t>
      </w:r>
      <w:r w:rsidRPr="00E07AEF">
        <w:rPr>
          <w:rFonts w:cstheme="minorHAnsi"/>
          <w:b/>
          <w:bCs/>
          <w:sz w:val="20"/>
          <w:szCs w:val="20"/>
        </w:rPr>
        <w:t>8 oz</w:t>
      </w:r>
      <w:r w:rsidRPr="00E07AEF">
        <w:rPr>
          <w:rFonts w:cstheme="minorHAnsi"/>
          <w:sz w:val="20"/>
          <w:szCs w:val="20"/>
        </w:rPr>
        <w:t>.: $84 (MSRP)</w:t>
      </w:r>
    </w:p>
    <w:p w14:paraId="0702D1F2" w14:textId="5DC4F166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Bamboo Exfoliator </w:t>
      </w:r>
      <w:r w:rsidRPr="00E07AEF">
        <w:rPr>
          <w:rFonts w:cstheme="minorHAnsi"/>
          <w:b/>
          <w:bCs/>
          <w:sz w:val="20"/>
          <w:szCs w:val="20"/>
        </w:rPr>
        <w:t>4 oz.</w:t>
      </w:r>
      <w:r w:rsidRPr="00E07AEF">
        <w:rPr>
          <w:rFonts w:cstheme="minorHAnsi"/>
          <w:sz w:val="20"/>
          <w:szCs w:val="20"/>
        </w:rPr>
        <w:t xml:space="preserve">: </w:t>
      </w:r>
      <w:r>
        <w:rPr>
          <w:rFonts w:cstheme="minorHAnsi"/>
          <w:sz w:val="20"/>
          <w:szCs w:val="20"/>
        </w:rPr>
        <w:t>$</w:t>
      </w:r>
      <w:r w:rsidRPr="00E07AEF">
        <w:rPr>
          <w:rFonts w:cstheme="minorHAnsi"/>
          <w:sz w:val="20"/>
          <w:szCs w:val="20"/>
        </w:rPr>
        <w:t xml:space="preserve">42 (MSRP) </w:t>
      </w:r>
    </w:p>
    <w:p w14:paraId="123CF660" w14:textId="2CDE07CD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Bamboo Exfoliator </w:t>
      </w:r>
      <w:r w:rsidRPr="00E07AEF">
        <w:rPr>
          <w:rFonts w:cstheme="minorHAnsi"/>
          <w:b/>
          <w:bCs/>
          <w:sz w:val="20"/>
          <w:szCs w:val="20"/>
        </w:rPr>
        <w:t>8 oz.</w:t>
      </w:r>
      <w:r w:rsidRPr="00E07AEF">
        <w:rPr>
          <w:rFonts w:cstheme="minorHAnsi"/>
          <w:sz w:val="20"/>
          <w:szCs w:val="20"/>
        </w:rPr>
        <w:t xml:space="preserve">: </w:t>
      </w:r>
      <w:bookmarkStart w:id="1" w:name="_Hlk22577270"/>
      <w:r>
        <w:rPr>
          <w:rFonts w:cstheme="minorHAnsi"/>
          <w:sz w:val="20"/>
          <w:szCs w:val="20"/>
        </w:rPr>
        <w:t>$</w:t>
      </w:r>
      <w:r w:rsidRPr="00E07AEF">
        <w:rPr>
          <w:rFonts w:cstheme="minorHAnsi"/>
          <w:sz w:val="20"/>
          <w:szCs w:val="20"/>
        </w:rPr>
        <w:t>84 (MSRP)</w:t>
      </w:r>
      <w:bookmarkEnd w:id="1"/>
    </w:p>
    <w:p w14:paraId="47C482F6" w14:textId="68BC7582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sz w:val="20"/>
          <w:szCs w:val="20"/>
        </w:rPr>
        <w:t>Cleansing Kit (4 oz. AHA BHA Cleanser, 4 oz. Clarifying Cleanser, 4 oz. Balancing Cleanser, 4 oz. Bamboo Exfoliator &amp; Pop-up Bowl): $168 (MSRP)</w:t>
      </w:r>
    </w:p>
    <w:p w14:paraId="58E0F926" w14:textId="77777777" w:rsidR="00EE1544" w:rsidRPr="00E07AEF" w:rsidRDefault="00EE1544" w:rsidP="00397A49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b/>
          <w:bCs/>
          <w:sz w:val="20"/>
          <w:szCs w:val="20"/>
        </w:rPr>
        <w:t xml:space="preserve">Treatment Mists </w:t>
      </w:r>
    </w:p>
    <w:p w14:paraId="49C30238" w14:textId="69D67D2E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t>Freshening Aloe Water: $28 (MSRP)</w:t>
      </w:r>
      <w:r w:rsidRPr="00E07AEF">
        <w:rPr>
          <w:rFonts w:eastAsia="Times New Roman" w:cstheme="minorHAnsi"/>
          <w:sz w:val="20"/>
          <w:szCs w:val="20"/>
        </w:rPr>
        <w:t xml:space="preserve"> </w:t>
      </w:r>
    </w:p>
    <w:p w14:paraId="5938E8E5" w14:textId="3A1BE547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eastAsia="Times New Roman" w:cstheme="minorHAnsi"/>
          <w:sz w:val="20"/>
          <w:szCs w:val="20"/>
        </w:rPr>
        <w:t>Balancing Silver Mist: $40 (MSRP)</w:t>
      </w:r>
    </w:p>
    <w:p w14:paraId="774B8F20" w14:textId="6C877EE6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eastAsia="Times New Roman" w:cstheme="minorHAnsi"/>
          <w:sz w:val="20"/>
          <w:szCs w:val="20"/>
        </w:rPr>
        <w:t>Antioxidant Gold Mist: $52 (MSRP)</w:t>
      </w:r>
    </w:p>
    <w:p w14:paraId="28BEBB15" w14:textId="4432B2FD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eastAsia="Times New Roman" w:cstheme="minorHAnsi"/>
          <w:sz w:val="20"/>
          <w:szCs w:val="20"/>
        </w:rPr>
        <w:t>Toning Copper Mist: $44 (MSRP)</w:t>
      </w:r>
    </w:p>
    <w:p w14:paraId="381BE33B" w14:textId="77777777" w:rsidR="00EE1544" w:rsidRPr="00E07AEF" w:rsidRDefault="00EE1544" w:rsidP="00397A49">
      <w:p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eastAsia="Times New Roman" w:cstheme="minorHAnsi"/>
          <w:b/>
          <w:bCs/>
          <w:sz w:val="20"/>
          <w:szCs w:val="20"/>
        </w:rPr>
        <w:t>Massage Oils &amp; Cremes</w:t>
      </w:r>
    </w:p>
    <w:p w14:paraId="20E916AB" w14:textId="4A1AEF12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t>Hemp Moisturizing Oil: $42 (MSRP)</w:t>
      </w:r>
    </w:p>
    <w:p w14:paraId="2917557F" w14:textId="6C8A55D5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t>Royale Oil: $64 (MSRP)</w:t>
      </w:r>
    </w:p>
    <w:p w14:paraId="7F37A587" w14:textId="77777777" w:rsidR="00EE1544" w:rsidRPr="00E07AEF" w:rsidRDefault="00EE1544" w:rsidP="00397A49">
      <w:p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b/>
          <w:sz w:val="20"/>
          <w:szCs w:val="20"/>
        </w:rPr>
        <w:t>Professional Masques</w:t>
      </w:r>
    </w:p>
    <w:p w14:paraId="3E811AAB" w14:textId="21F951D0" w:rsidR="00EE1544" w:rsidRPr="00EE1544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t>Chocolate Antioxidant Calming Masque: $85 (MSRP)</w:t>
      </w:r>
    </w:p>
    <w:p w14:paraId="661E1365" w14:textId="77777777" w:rsidR="00EE1544" w:rsidRPr="00E07AEF" w:rsidRDefault="00EE1544" w:rsidP="00397A49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b/>
          <w:bCs/>
          <w:sz w:val="20"/>
          <w:szCs w:val="20"/>
        </w:rPr>
        <w:t>Lightening &amp; Brightening Treatments</w:t>
      </w:r>
    </w:p>
    <w:p w14:paraId="2ADB09BF" w14:textId="4B2F7B71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i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Brightening &amp; Lightening Pads with Arbutin: $56 (MSRP) </w:t>
      </w:r>
    </w:p>
    <w:p w14:paraId="306B8EE5" w14:textId="5A03DC3A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lastRenderedPageBreak/>
        <w:t>Vitamin C Ambrosia: $76 (MSRP)</w:t>
      </w:r>
    </w:p>
    <w:p w14:paraId="2955B4AB" w14:textId="7703E130" w:rsidR="00EE1544" w:rsidRPr="00712278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t>Brightening &amp; Lightening Crème Serum: $105 (MSRP)</w:t>
      </w:r>
    </w:p>
    <w:p w14:paraId="1E0C855C" w14:textId="128D143E" w:rsidR="00712278" w:rsidRDefault="00712278" w:rsidP="00712278">
      <w:pPr>
        <w:spacing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Eye Crème</w:t>
      </w:r>
    </w:p>
    <w:p w14:paraId="6AE2E8DE" w14:textId="1A403BF8" w:rsidR="00712278" w:rsidRPr="00712278" w:rsidRDefault="00712278" w:rsidP="00712278">
      <w:pPr>
        <w:pStyle w:val="ListParagraph"/>
        <w:numPr>
          <w:ilvl w:val="0"/>
          <w:numId w:val="1"/>
        </w:numPr>
        <w:spacing w:line="480" w:lineRule="auto"/>
        <w:rPr>
          <w:rFonts w:cstheme="minorHAnsi"/>
          <w:sz w:val="20"/>
          <w:szCs w:val="20"/>
        </w:rPr>
      </w:pPr>
      <w:r w:rsidRPr="008E7049">
        <w:rPr>
          <w:rFonts w:cstheme="minorHAnsi"/>
          <w:sz w:val="20"/>
          <w:szCs w:val="20"/>
        </w:rPr>
        <w:t xml:space="preserve">Eye </w:t>
      </w:r>
      <w:r>
        <w:rPr>
          <w:rFonts w:cstheme="minorHAnsi"/>
          <w:sz w:val="20"/>
          <w:szCs w:val="20"/>
        </w:rPr>
        <w:t>Crème</w:t>
      </w:r>
      <w:r>
        <w:t>:</w:t>
      </w:r>
      <w:r>
        <w:t xml:space="preserve"> </w:t>
      </w:r>
      <w:r w:rsidRPr="00C80C96">
        <w:rPr>
          <w:rFonts w:cstheme="minorHAnsi"/>
          <w:sz w:val="20"/>
          <w:szCs w:val="20"/>
        </w:rPr>
        <w:t>$5</w:t>
      </w:r>
      <w:r>
        <w:rPr>
          <w:rFonts w:cstheme="minorHAnsi"/>
          <w:sz w:val="20"/>
          <w:szCs w:val="20"/>
        </w:rPr>
        <w:t>0</w:t>
      </w:r>
      <w:r w:rsidRPr="00C80C96">
        <w:rPr>
          <w:rFonts w:cstheme="minorHAnsi"/>
          <w:sz w:val="20"/>
          <w:szCs w:val="20"/>
        </w:rPr>
        <w:t xml:space="preserve"> (MSRP)</w:t>
      </w:r>
    </w:p>
    <w:p w14:paraId="5800D6EA" w14:textId="77777777" w:rsidR="00EE1544" w:rsidRPr="00E07AEF" w:rsidRDefault="00EE1544" w:rsidP="00397A49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b/>
          <w:bCs/>
          <w:sz w:val="20"/>
          <w:szCs w:val="20"/>
        </w:rPr>
        <w:t>Hydrators and Moisturizers</w:t>
      </w:r>
    </w:p>
    <w:p w14:paraId="3341C432" w14:textId="72F36EC4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bookmarkStart w:id="2" w:name="_Hlk22579503"/>
      <w:r w:rsidRPr="00E07AEF">
        <w:rPr>
          <w:rFonts w:cstheme="minorHAnsi"/>
          <w:sz w:val="20"/>
          <w:szCs w:val="20"/>
        </w:rPr>
        <w:t xml:space="preserve">Hyaluronic Acid </w:t>
      </w:r>
      <w:r w:rsidRPr="00E07AEF">
        <w:rPr>
          <w:rFonts w:cstheme="minorHAnsi"/>
          <w:b/>
          <w:bCs/>
          <w:sz w:val="20"/>
          <w:szCs w:val="20"/>
        </w:rPr>
        <w:t>2 oz.</w:t>
      </w:r>
      <w:r w:rsidRPr="00E07AEF">
        <w:rPr>
          <w:rFonts w:cstheme="minorHAnsi"/>
          <w:sz w:val="20"/>
          <w:szCs w:val="20"/>
        </w:rPr>
        <w:t>: $120 (MSRP)</w:t>
      </w:r>
    </w:p>
    <w:p w14:paraId="7D108F4C" w14:textId="12740D64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 xml:space="preserve">Hyaluronic Acid </w:t>
      </w:r>
      <w:r w:rsidRPr="00E07AEF">
        <w:rPr>
          <w:rFonts w:cstheme="minorHAnsi"/>
          <w:b/>
          <w:bCs/>
          <w:sz w:val="20"/>
          <w:szCs w:val="20"/>
        </w:rPr>
        <w:t>4 oz.</w:t>
      </w:r>
      <w:r w:rsidRPr="00E07AEF">
        <w:rPr>
          <w:rFonts w:cstheme="minorHAnsi"/>
          <w:sz w:val="20"/>
          <w:szCs w:val="20"/>
        </w:rPr>
        <w:t>: $240 (MSRP)</w:t>
      </w:r>
    </w:p>
    <w:p w14:paraId="7F564E57" w14:textId="232F4253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sz w:val="20"/>
          <w:szCs w:val="20"/>
        </w:rPr>
      </w:pPr>
      <w:r w:rsidRPr="00E07AEF">
        <w:rPr>
          <w:rFonts w:cstheme="minorHAnsi"/>
          <w:sz w:val="20"/>
          <w:szCs w:val="20"/>
        </w:rPr>
        <w:t>Skin Rejuvenating Oil: $52 (MSRP)</w:t>
      </w:r>
    </w:p>
    <w:p w14:paraId="2D086A00" w14:textId="30E4CEFF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>Hydrate Moisturizer: $50 (MSRP)</w:t>
      </w:r>
    </w:p>
    <w:p w14:paraId="36D7485C" w14:textId="373E6394" w:rsidR="00EE1544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>Antioxidant Therapy</w:t>
      </w:r>
      <w:bookmarkEnd w:id="2"/>
      <w:r w:rsidRPr="00E07AEF">
        <w:rPr>
          <w:rFonts w:cstheme="minorHAnsi"/>
          <w:sz w:val="20"/>
          <w:szCs w:val="20"/>
        </w:rPr>
        <w:t>: $93 (MSRP)</w:t>
      </w:r>
    </w:p>
    <w:p w14:paraId="6F7EF59C" w14:textId="6499A54C" w:rsidR="00FF397D" w:rsidRPr="00E07AEF" w:rsidRDefault="00FF397D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>Hydr</w:t>
      </w:r>
      <w:r w:rsidR="00ED50D3">
        <w:rPr>
          <w:rFonts w:cstheme="minorHAnsi"/>
          <w:sz w:val="20"/>
          <w:szCs w:val="20"/>
        </w:rPr>
        <w:t>o-Balance: $84 (MSRP)</w:t>
      </w:r>
    </w:p>
    <w:p w14:paraId="7BFFBA66" w14:textId="77777777" w:rsidR="00EE1544" w:rsidRPr="00E07AEF" w:rsidRDefault="00EE1544" w:rsidP="00397A49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b/>
          <w:bCs/>
          <w:sz w:val="20"/>
          <w:szCs w:val="20"/>
        </w:rPr>
        <w:t>Protection</w:t>
      </w:r>
    </w:p>
    <w:p w14:paraId="1C9ED81D" w14:textId="307B2F61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>Natural Protection SPF 35:</w:t>
      </w:r>
      <w:r>
        <w:rPr>
          <w:rFonts w:cstheme="minorHAnsi"/>
          <w:sz w:val="20"/>
          <w:szCs w:val="20"/>
        </w:rPr>
        <w:t xml:space="preserve"> </w:t>
      </w:r>
      <w:r w:rsidRPr="00E07AEF">
        <w:rPr>
          <w:rFonts w:cstheme="minorHAnsi"/>
          <w:sz w:val="20"/>
          <w:szCs w:val="20"/>
        </w:rPr>
        <w:t>$44 (MSRP)</w:t>
      </w:r>
    </w:p>
    <w:p w14:paraId="14D58A28" w14:textId="078D869F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sz w:val="20"/>
          <w:szCs w:val="20"/>
        </w:rPr>
      </w:pPr>
      <w:r w:rsidRPr="00E07AEF">
        <w:rPr>
          <w:rFonts w:cstheme="minorHAnsi"/>
          <w:sz w:val="20"/>
          <w:szCs w:val="20"/>
        </w:rPr>
        <w:t>Perfected Protection BB Crème SPF 20: $56 (MSRP)</w:t>
      </w:r>
    </w:p>
    <w:p w14:paraId="5F21EE28" w14:textId="1AE084C3" w:rsidR="00EE1544" w:rsidRPr="00E07AEF" w:rsidRDefault="00EE1544" w:rsidP="00397A49">
      <w:pPr>
        <w:pStyle w:val="ListParagraph"/>
        <w:numPr>
          <w:ilvl w:val="0"/>
          <w:numId w:val="1"/>
        </w:numPr>
        <w:spacing w:line="360" w:lineRule="auto"/>
        <w:rPr>
          <w:rFonts w:cstheme="minorHAnsi"/>
          <w:b/>
          <w:bCs/>
          <w:sz w:val="20"/>
          <w:szCs w:val="20"/>
        </w:rPr>
      </w:pPr>
      <w:r w:rsidRPr="00E07AEF">
        <w:rPr>
          <w:rFonts w:cstheme="minorHAnsi"/>
          <w:sz w:val="20"/>
          <w:szCs w:val="20"/>
        </w:rPr>
        <w:t>Zinc Protection SPF 20: $64 (MSRP)</w:t>
      </w:r>
    </w:p>
    <w:p w14:paraId="556A9D5A" w14:textId="77777777" w:rsidR="006C4973" w:rsidRPr="00C80C96" w:rsidRDefault="006C4973" w:rsidP="006C4973">
      <w:pPr>
        <w:spacing w:line="36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b/>
          <w:bCs/>
          <w:sz w:val="20"/>
          <w:szCs w:val="20"/>
        </w:rPr>
        <w:t>Homecare Kits for Clients</w:t>
      </w:r>
    </w:p>
    <w:p w14:paraId="7623660D" w14:textId="77777777" w:rsidR="006C4973" w:rsidRPr="00C80C96" w:rsidRDefault="006C4973" w:rsidP="006C4973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b/>
          <w:bCs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Brightening Cleansing Kit (4 oz. AHA BHA Cleanser, </w:t>
      </w:r>
      <w:r>
        <w:rPr>
          <w:rFonts w:cstheme="minorHAnsi"/>
          <w:sz w:val="20"/>
          <w:szCs w:val="20"/>
        </w:rPr>
        <w:t xml:space="preserve">Antioxidant </w:t>
      </w:r>
      <w:r w:rsidRPr="00C80C96">
        <w:rPr>
          <w:rFonts w:cstheme="minorHAnsi"/>
          <w:sz w:val="20"/>
          <w:szCs w:val="20"/>
        </w:rPr>
        <w:t xml:space="preserve">Gold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Brightening &amp; Lightening Cream Serum, </w:t>
      </w:r>
      <w:r>
        <w:rPr>
          <w:rFonts w:cstheme="minorHAnsi"/>
          <w:sz w:val="20"/>
          <w:szCs w:val="20"/>
        </w:rPr>
        <w:t>Hydrate</w:t>
      </w:r>
      <w:r w:rsidRPr="00C80C96">
        <w:rPr>
          <w:rFonts w:cstheme="minorHAnsi"/>
          <w:sz w:val="20"/>
          <w:szCs w:val="20"/>
        </w:rPr>
        <w:t xml:space="preserve"> &amp; Light Stick): $1</w:t>
      </w:r>
      <w:r>
        <w:rPr>
          <w:rFonts w:cstheme="minorHAnsi"/>
          <w:sz w:val="20"/>
          <w:szCs w:val="20"/>
        </w:rPr>
        <w:t>31</w:t>
      </w:r>
      <w:r w:rsidRPr="00C80C96">
        <w:rPr>
          <w:rFonts w:cstheme="minorHAnsi"/>
          <w:sz w:val="20"/>
          <w:szCs w:val="20"/>
        </w:rPr>
        <w:t xml:space="preserve">.50 </w:t>
      </w:r>
      <w:r>
        <w:rPr>
          <w:rFonts w:cstheme="minorHAnsi"/>
          <w:sz w:val="20"/>
          <w:szCs w:val="20"/>
        </w:rPr>
        <w:t>(Professionals)/$263 (MSRP)</w:t>
      </w:r>
    </w:p>
    <w:p w14:paraId="470EF131" w14:textId="77777777" w:rsidR="006C4973" w:rsidRPr="00DF35E3" w:rsidRDefault="006C4973" w:rsidP="006C4973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>For hyperpigmentation and dull skin</w:t>
      </w:r>
    </w:p>
    <w:p w14:paraId="2347B101" w14:textId="77777777" w:rsidR="006C4973" w:rsidRPr="00C80C96" w:rsidRDefault="006C4973" w:rsidP="006C4973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sz w:val="20"/>
          <w:szCs w:val="20"/>
        </w:rPr>
        <w:t>Balancing</w:t>
      </w:r>
      <w:r w:rsidRPr="00C80C96">
        <w:rPr>
          <w:rFonts w:cstheme="minorHAnsi"/>
          <w:sz w:val="20"/>
          <w:szCs w:val="20"/>
        </w:rPr>
        <w:t xml:space="preserve"> Cleansing Kit (4 oz. Balancing Cleanser, Balancing Silver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2 oz. Hyaluronic Acid, </w:t>
      </w:r>
      <w:r>
        <w:rPr>
          <w:rFonts w:cstheme="minorHAnsi"/>
          <w:sz w:val="20"/>
          <w:szCs w:val="20"/>
        </w:rPr>
        <w:t>Hydrate</w:t>
      </w:r>
      <w:r w:rsidRPr="00C80C96">
        <w:rPr>
          <w:rFonts w:cstheme="minorHAnsi"/>
          <w:sz w:val="20"/>
          <w:szCs w:val="20"/>
        </w:rPr>
        <w:t xml:space="preserve"> &amp; </w:t>
      </w:r>
      <w:r>
        <w:rPr>
          <w:rFonts w:cstheme="minorHAnsi"/>
          <w:sz w:val="20"/>
          <w:szCs w:val="20"/>
        </w:rPr>
        <w:t xml:space="preserve">Stop </w:t>
      </w:r>
      <w:r w:rsidRPr="00C80C96">
        <w:rPr>
          <w:rFonts w:cstheme="minorHAnsi"/>
          <w:sz w:val="20"/>
          <w:szCs w:val="20"/>
        </w:rPr>
        <w:t>Stick): $1</w:t>
      </w:r>
      <w:r>
        <w:rPr>
          <w:rFonts w:cstheme="minorHAnsi"/>
          <w:sz w:val="20"/>
          <w:szCs w:val="20"/>
        </w:rPr>
        <w:t>32 (Professionals)/$264 (MSRP)</w:t>
      </w:r>
    </w:p>
    <w:p w14:paraId="105E42CA" w14:textId="77777777" w:rsidR="006C4973" w:rsidRPr="00DF35E3" w:rsidRDefault="006C4973" w:rsidP="006C4973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>For acne and blemished skin</w:t>
      </w:r>
    </w:p>
    <w:p w14:paraId="0B35078B" w14:textId="77777777" w:rsidR="006C4973" w:rsidRPr="00C80C96" w:rsidRDefault="006C4973" w:rsidP="006C4973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Power Pack Kit (4 oz. AHA BHA Cleanser, </w:t>
      </w:r>
      <w:r>
        <w:rPr>
          <w:rFonts w:cstheme="minorHAnsi"/>
          <w:sz w:val="20"/>
          <w:szCs w:val="20"/>
        </w:rPr>
        <w:t xml:space="preserve">Toning </w:t>
      </w:r>
      <w:r w:rsidRPr="00C80C96">
        <w:rPr>
          <w:rFonts w:cstheme="minorHAnsi"/>
          <w:sz w:val="20"/>
          <w:szCs w:val="20"/>
        </w:rPr>
        <w:t xml:space="preserve">Copper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>Mist, 2 oz. Hyaluronic Acid &amp; Antioxidant Therapy): $148.50</w:t>
      </w:r>
      <w:r>
        <w:rPr>
          <w:rFonts w:cstheme="minorHAnsi"/>
          <w:sz w:val="20"/>
          <w:szCs w:val="20"/>
        </w:rPr>
        <w:t xml:space="preserve"> (Professionals)/$297 (MSRP)</w:t>
      </w:r>
    </w:p>
    <w:p w14:paraId="0C6F0FE7" w14:textId="77777777" w:rsidR="006C4973" w:rsidRPr="00DF35E3" w:rsidRDefault="006C4973" w:rsidP="006C4973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lastRenderedPageBreak/>
        <w:t>Men’s facial products</w:t>
      </w:r>
    </w:p>
    <w:p w14:paraId="1BC1D16F" w14:textId="77777777" w:rsidR="006C4973" w:rsidRPr="00C80C96" w:rsidRDefault="006C4973" w:rsidP="006C4973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>Timeless Cleansing Kit (4 oz. AHA BHA Cleanser,</w:t>
      </w:r>
      <w:r>
        <w:rPr>
          <w:rFonts w:cstheme="minorHAnsi"/>
          <w:sz w:val="20"/>
          <w:szCs w:val="20"/>
        </w:rPr>
        <w:t xml:space="preserve"> Antioxidant</w:t>
      </w:r>
      <w:r w:rsidRPr="00C80C96">
        <w:rPr>
          <w:rFonts w:cstheme="minorHAnsi"/>
          <w:sz w:val="20"/>
          <w:szCs w:val="20"/>
        </w:rPr>
        <w:t xml:space="preserve"> Gold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</w:t>
      </w:r>
      <w:r>
        <w:rPr>
          <w:rFonts w:cstheme="minorHAnsi"/>
          <w:sz w:val="20"/>
          <w:szCs w:val="20"/>
        </w:rPr>
        <w:t xml:space="preserve">Toning </w:t>
      </w:r>
      <w:r w:rsidRPr="00C80C96">
        <w:rPr>
          <w:rFonts w:cstheme="minorHAnsi"/>
          <w:sz w:val="20"/>
          <w:szCs w:val="20"/>
        </w:rPr>
        <w:t xml:space="preserve">Copper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>Mist, 2 oz. Hyaluronic Acid, Antioxidant Therapy &amp; Skin Rejuvenating Oil): $2</w:t>
      </w:r>
      <w:r>
        <w:rPr>
          <w:rFonts w:cstheme="minorHAnsi"/>
          <w:sz w:val="20"/>
          <w:szCs w:val="20"/>
        </w:rPr>
        <w:t>00.50 (Professionals)/$401 (MSRP)</w:t>
      </w:r>
    </w:p>
    <w:p w14:paraId="758C51DC" w14:textId="77777777" w:rsidR="006C4973" w:rsidRPr="00DF35E3" w:rsidRDefault="006C4973" w:rsidP="006C4973">
      <w:pPr>
        <w:pStyle w:val="ListParagraph"/>
        <w:spacing w:line="48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 xml:space="preserve">For aging skin </w:t>
      </w:r>
    </w:p>
    <w:p w14:paraId="232D4A27" w14:textId="77777777" w:rsidR="006C4973" w:rsidRPr="00C80C96" w:rsidRDefault="006C4973" w:rsidP="006C4973">
      <w:pPr>
        <w:pStyle w:val="ListParagraph"/>
        <w:numPr>
          <w:ilvl w:val="0"/>
          <w:numId w:val="6"/>
        </w:numPr>
        <w:spacing w:line="480" w:lineRule="auto"/>
        <w:rPr>
          <w:rFonts w:cstheme="minorHAnsi"/>
          <w:sz w:val="20"/>
          <w:szCs w:val="20"/>
        </w:rPr>
      </w:pPr>
      <w:r w:rsidRPr="00C80C96">
        <w:rPr>
          <w:rFonts w:cstheme="minorHAnsi"/>
          <w:sz w:val="20"/>
          <w:szCs w:val="20"/>
        </w:rPr>
        <w:t xml:space="preserve">Gentle &amp; Active Cleansing Kit (4 oz. Balancing Cleanser, </w:t>
      </w:r>
      <w:r>
        <w:rPr>
          <w:rFonts w:cstheme="minorHAnsi"/>
          <w:sz w:val="20"/>
          <w:szCs w:val="20"/>
        </w:rPr>
        <w:t xml:space="preserve">Antioxidant </w:t>
      </w:r>
      <w:r w:rsidRPr="00C80C96">
        <w:rPr>
          <w:rFonts w:cstheme="minorHAnsi"/>
          <w:sz w:val="20"/>
          <w:szCs w:val="20"/>
        </w:rPr>
        <w:t xml:space="preserve">Gold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</w:t>
      </w:r>
      <w:r>
        <w:rPr>
          <w:rFonts w:cstheme="minorHAnsi"/>
          <w:sz w:val="20"/>
          <w:szCs w:val="20"/>
        </w:rPr>
        <w:t xml:space="preserve">Toning </w:t>
      </w:r>
      <w:r w:rsidRPr="00C80C96">
        <w:rPr>
          <w:rFonts w:cstheme="minorHAnsi"/>
          <w:sz w:val="20"/>
          <w:szCs w:val="20"/>
        </w:rPr>
        <w:t xml:space="preserve">Copper </w:t>
      </w:r>
      <w:r>
        <w:rPr>
          <w:rFonts w:cstheme="minorHAnsi"/>
          <w:sz w:val="20"/>
          <w:szCs w:val="20"/>
        </w:rPr>
        <w:t xml:space="preserve">Treatment </w:t>
      </w:r>
      <w:r w:rsidRPr="00C80C96">
        <w:rPr>
          <w:rFonts w:cstheme="minorHAnsi"/>
          <w:sz w:val="20"/>
          <w:szCs w:val="20"/>
        </w:rPr>
        <w:t xml:space="preserve">Mist, 2 oz. Hyaluronic Acid, Hydrate &amp; </w:t>
      </w:r>
      <w:r>
        <w:rPr>
          <w:rFonts w:cstheme="minorHAnsi"/>
          <w:sz w:val="20"/>
          <w:szCs w:val="20"/>
        </w:rPr>
        <w:t>Hydro-Balance</w:t>
      </w:r>
      <w:r w:rsidRPr="00C80C96">
        <w:rPr>
          <w:rFonts w:cstheme="minorHAnsi"/>
          <w:sz w:val="20"/>
          <w:szCs w:val="20"/>
        </w:rPr>
        <w:t>): $19</w:t>
      </w:r>
      <w:r>
        <w:rPr>
          <w:rFonts w:cstheme="minorHAnsi"/>
          <w:sz w:val="20"/>
          <w:szCs w:val="20"/>
        </w:rPr>
        <w:t>5 (Professionals)/$390 (MSRP)</w:t>
      </w:r>
    </w:p>
    <w:p w14:paraId="1B827CEE" w14:textId="77777777" w:rsidR="006C4973" w:rsidRDefault="006C4973" w:rsidP="006C4973">
      <w:pPr>
        <w:spacing w:line="360" w:lineRule="auto"/>
        <w:rPr>
          <w:rFonts w:cstheme="minorHAnsi"/>
          <w:b/>
          <w:bCs/>
          <w:i/>
          <w:iCs/>
          <w:sz w:val="20"/>
          <w:szCs w:val="20"/>
        </w:rPr>
      </w:pPr>
      <w:r w:rsidRPr="00C80C96">
        <w:rPr>
          <w:rFonts w:cstheme="minorHAnsi"/>
          <w:b/>
          <w:bCs/>
          <w:i/>
          <w:iCs/>
          <w:sz w:val="20"/>
          <w:szCs w:val="20"/>
        </w:rPr>
        <w:t xml:space="preserve">For reactive and sensitive skin </w:t>
      </w:r>
    </w:p>
    <w:p w14:paraId="77FF8A3A" w14:textId="77777777" w:rsidR="006C4973" w:rsidRDefault="006C4973" w:rsidP="006C4973">
      <w:pPr>
        <w:spacing w:line="360" w:lineRule="auto"/>
        <w:rPr>
          <w:rFonts w:cstheme="minorHAnsi"/>
          <w:b/>
          <w:bCs/>
          <w:i/>
          <w:iCs/>
          <w:sz w:val="20"/>
          <w:szCs w:val="20"/>
        </w:rPr>
      </w:pPr>
    </w:p>
    <w:p w14:paraId="2A4D5D0F" w14:textId="567F09C5" w:rsidR="00653352" w:rsidRPr="00653352" w:rsidRDefault="00653352" w:rsidP="001E1C6D">
      <w:pPr>
        <w:spacing w:line="360" w:lineRule="auto"/>
      </w:pPr>
    </w:p>
    <w:sectPr w:rsidR="00653352" w:rsidRPr="00653352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F3D396" w14:textId="77777777" w:rsidR="00A71532" w:rsidRDefault="00A71532" w:rsidP="00D24A5B">
      <w:pPr>
        <w:spacing w:after="0" w:line="240" w:lineRule="auto"/>
      </w:pPr>
      <w:r>
        <w:separator/>
      </w:r>
    </w:p>
  </w:endnote>
  <w:endnote w:type="continuationSeparator" w:id="0">
    <w:p w14:paraId="4B017E37" w14:textId="77777777" w:rsidR="00A71532" w:rsidRDefault="00A71532" w:rsidP="00D24A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B0FFB8" w14:textId="121E32B6" w:rsidR="009C58CB" w:rsidRDefault="005E4E5E">
    <w:pPr>
      <w:pStyle w:val="Footer"/>
    </w:pPr>
    <w:r>
      <w:t>queentaylorcos@gmail.com</w:t>
    </w:r>
    <w:r>
      <w:ptab w:relativeTo="margin" w:alignment="center" w:leader="none"/>
    </w:r>
    <w:r>
      <w:t>614-401-6156</w:t>
    </w:r>
    <w:r>
      <w:ptab w:relativeTo="margin" w:alignment="right" w:leader="none"/>
    </w:r>
    <w:r>
      <w:t>www.queentaylorcos.com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9D3657" w14:textId="77777777" w:rsidR="00A71532" w:rsidRDefault="00A71532" w:rsidP="00D24A5B">
      <w:pPr>
        <w:spacing w:after="0" w:line="240" w:lineRule="auto"/>
      </w:pPr>
      <w:r>
        <w:separator/>
      </w:r>
    </w:p>
  </w:footnote>
  <w:footnote w:type="continuationSeparator" w:id="0">
    <w:p w14:paraId="14E70239" w14:textId="77777777" w:rsidR="00A71532" w:rsidRDefault="00A71532" w:rsidP="00D24A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C006FD" w14:textId="6C976480" w:rsidR="009C58CB" w:rsidRDefault="00A71532">
    <w:pPr>
      <w:pStyle w:val="Header"/>
    </w:pPr>
    <w:r>
      <w:rPr>
        <w:noProof/>
      </w:rPr>
      <w:pict w14:anchorId="06F77E5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4" o:spid="_x0000_s2053" type="#_x0000_t75" style="position:absolute;margin-left:0;margin-top:0;width:294.95pt;height:314.65pt;z-index:-251657216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8DB0B4" w14:textId="0CA7670F" w:rsidR="00D24A5B" w:rsidRDefault="00D24A5B">
    <w:pPr>
      <w:pStyle w:val="Header"/>
    </w:pPr>
    <w:r>
      <w:rPr>
        <w:noProof/>
      </w:rPr>
      <w:drawing>
        <wp:inline distT="0" distB="0" distL="0" distR="0" wp14:anchorId="0D295A08" wp14:editId="1C95490E">
          <wp:extent cx="1343025" cy="1432633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QueenTaylorCosmeceuticals_web (1)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6406" cy="143623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FC1AD46" w14:textId="5FB74CA3" w:rsidR="009C58CB" w:rsidRDefault="00A71532">
    <w:pPr>
      <w:pStyle w:val="Header"/>
    </w:pPr>
    <w:r>
      <w:rPr>
        <w:noProof/>
      </w:rPr>
      <w:pict w14:anchorId="1603F2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5" o:spid="_x0000_s2054" type="#_x0000_t75" style="position:absolute;margin-left:0;margin-top:0;width:294.95pt;height:314.65pt;z-index:-251656192;mso-position-horizontal:center;mso-position-horizontal-relative:margin;mso-position-vertical:center;mso-position-vertical-relative:margin" o:allowincell="f">
          <v:imagedata r:id="rId2" o:title="QueenTaylorCosmeceuticals_web (1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6FE5E0" w14:textId="2BF2F0E6" w:rsidR="009C58CB" w:rsidRDefault="00A71532">
    <w:pPr>
      <w:pStyle w:val="Header"/>
    </w:pPr>
    <w:r>
      <w:rPr>
        <w:noProof/>
      </w:rPr>
      <w:pict w14:anchorId="221076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00248953" o:spid="_x0000_s2052" type="#_x0000_t75" style="position:absolute;margin-left:0;margin-top:0;width:294.95pt;height:314.65pt;z-index:-251658240;mso-position-horizontal:center;mso-position-horizontal-relative:margin;mso-position-vertical:center;mso-position-vertical-relative:margin" o:allowincell="f">
          <v:imagedata r:id="rId1" o:title="QueenTaylorCosmeceuticals_web (1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CC6D4E"/>
    <w:multiLevelType w:val="hybridMultilevel"/>
    <w:tmpl w:val="413E6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28F3AC7"/>
    <w:multiLevelType w:val="hybridMultilevel"/>
    <w:tmpl w:val="6CF434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8064DDB"/>
    <w:multiLevelType w:val="hybridMultilevel"/>
    <w:tmpl w:val="9738E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9B46F9"/>
    <w:multiLevelType w:val="hybridMultilevel"/>
    <w:tmpl w:val="05D05F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4E614D"/>
    <w:multiLevelType w:val="hybridMultilevel"/>
    <w:tmpl w:val="27F2D9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A4B7D"/>
    <w:multiLevelType w:val="hybridMultilevel"/>
    <w:tmpl w:val="55F40E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4A5B"/>
    <w:rsid w:val="000228D0"/>
    <w:rsid w:val="00042E4A"/>
    <w:rsid w:val="0005390D"/>
    <w:rsid w:val="00070CC0"/>
    <w:rsid w:val="00090849"/>
    <w:rsid w:val="00105CA4"/>
    <w:rsid w:val="001520AE"/>
    <w:rsid w:val="0017096F"/>
    <w:rsid w:val="0019516D"/>
    <w:rsid w:val="001E1C6D"/>
    <w:rsid w:val="00203768"/>
    <w:rsid w:val="00267206"/>
    <w:rsid w:val="002E21AC"/>
    <w:rsid w:val="002F6B68"/>
    <w:rsid w:val="00397A49"/>
    <w:rsid w:val="003A4ED5"/>
    <w:rsid w:val="003B4CA2"/>
    <w:rsid w:val="003E2939"/>
    <w:rsid w:val="00401D76"/>
    <w:rsid w:val="00435573"/>
    <w:rsid w:val="0045750C"/>
    <w:rsid w:val="004A6CE1"/>
    <w:rsid w:val="005E4E5E"/>
    <w:rsid w:val="006377DA"/>
    <w:rsid w:val="00653352"/>
    <w:rsid w:val="00682258"/>
    <w:rsid w:val="006C4973"/>
    <w:rsid w:val="00712278"/>
    <w:rsid w:val="00712437"/>
    <w:rsid w:val="007568C7"/>
    <w:rsid w:val="007F4657"/>
    <w:rsid w:val="0081225B"/>
    <w:rsid w:val="008216A5"/>
    <w:rsid w:val="008869D4"/>
    <w:rsid w:val="008D4374"/>
    <w:rsid w:val="00911293"/>
    <w:rsid w:val="009654B1"/>
    <w:rsid w:val="009A7DC2"/>
    <w:rsid w:val="00A67778"/>
    <w:rsid w:val="00A71532"/>
    <w:rsid w:val="00A8349F"/>
    <w:rsid w:val="00B350DC"/>
    <w:rsid w:val="00B75971"/>
    <w:rsid w:val="00C43221"/>
    <w:rsid w:val="00C706D5"/>
    <w:rsid w:val="00D24A5B"/>
    <w:rsid w:val="00D5256E"/>
    <w:rsid w:val="00D81A94"/>
    <w:rsid w:val="00D85678"/>
    <w:rsid w:val="00E2754A"/>
    <w:rsid w:val="00ED50D3"/>
    <w:rsid w:val="00EE1131"/>
    <w:rsid w:val="00EE1544"/>
    <w:rsid w:val="00F4272E"/>
    <w:rsid w:val="00FF28FE"/>
    <w:rsid w:val="00FF3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201566F7"/>
  <w15:chartTrackingRefBased/>
  <w15:docId w15:val="{97C5D7E7-1CBD-429C-98CD-D98EE003D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6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4A5B"/>
  </w:style>
  <w:style w:type="paragraph" w:styleId="Footer">
    <w:name w:val="footer"/>
    <w:basedOn w:val="Normal"/>
    <w:link w:val="FooterChar"/>
    <w:uiPriority w:val="99"/>
    <w:unhideWhenUsed/>
    <w:rsid w:val="00D24A5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4A5B"/>
  </w:style>
  <w:style w:type="character" w:styleId="Hyperlink">
    <w:name w:val="Hyperlink"/>
    <w:basedOn w:val="DefaultParagraphFont"/>
    <w:uiPriority w:val="99"/>
    <w:unhideWhenUsed/>
    <w:rsid w:val="00D24A5B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856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2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2.t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1A295-C598-49F1-8DB7-01FDA3AE7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372</Words>
  <Characters>2127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Cynthia Malcom</dc:creator>
  <cp:keywords/>
  <dc:description/>
  <cp:lastModifiedBy>Cynthia Malcom</cp:lastModifiedBy>
  <cp:revision>9</cp:revision>
  <cp:lastPrinted>2021-02-15T17:07:00Z</cp:lastPrinted>
  <dcterms:created xsi:type="dcterms:W3CDTF">2020-08-23T12:50:00Z</dcterms:created>
  <dcterms:modified xsi:type="dcterms:W3CDTF">2021-02-15T17:10:00Z</dcterms:modified>
</cp:coreProperties>
</file>